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9E2D9" w14:textId="113A9A14" w:rsidR="00D212A9" w:rsidRDefault="001F444C">
      <w:r>
        <w:t xml:space="preserve">Tu máme prístupný verejný formulár </w:t>
      </w:r>
      <w:hyperlink r:id="rId4" w:history="1">
        <w:r w:rsidRPr="00FB3C57">
          <w:rPr>
            <w:rStyle w:val="Hypertextovprepojenie"/>
          </w:rPr>
          <w:t>https://fsvladislava.sk/podnety-a-staznosti/</w:t>
        </w:r>
      </w:hyperlink>
    </w:p>
    <w:p w14:paraId="5FF6214D" w14:textId="77777777" w:rsidR="001F444C" w:rsidRDefault="001F444C"/>
    <w:sectPr w:rsidR="001F4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A9"/>
    <w:rsid w:val="001F444C"/>
    <w:rsid w:val="006175AB"/>
    <w:rsid w:val="00D2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6B3D6"/>
  <w15:chartTrackingRefBased/>
  <w15:docId w15:val="{944BE7CB-A524-4FD8-8E29-D172D167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21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21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21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21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21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21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21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21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21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21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21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21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212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212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212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212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212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212A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21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1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21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21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21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212A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212A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212A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21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212A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212A9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1F444C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F4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svladislava.sk/podnety-a-staznosti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FNsP NZ Nove Zamky</dc:creator>
  <cp:keywords/>
  <dc:description/>
  <cp:lastModifiedBy>FNsP NZ Nove Zamky</cp:lastModifiedBy>
  <cp:revision>2</cp:revision>
  <dcterms:created xsi:type="dcterms:W3CDTF">2024-07-22T09:39:00Z</dcterms:created>
  <dcterms:modified xsi:type="dcterms:W3CDTF">2024-07-22T09:40:00Z</dcterms:modified>
</cp:coreProperties>
</file>